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Default="004F2C57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  <w:bookmarkStart w:id="0" w:name="_GoBack"/>
      <w:bookmarkEnd w:id="0"/>
    </w:p>
    <w:p w:rsidR="00EE7D44" w:rsidRPr="00EE7D44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4F2C57" w:rsidRPr="00D00359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CHAIRMAN’S REMARKS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="00977301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4F2C57" w:rsidRDefault="00940BC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>4 April 2016</w:t>
      </w:r>
      <w:r w:rsidR="00212CCD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Next Public Hearing Date</w:t>
      </w:r>
    </w:p>
    <w:p w:rsidR="00277A06" w:rsidRDefault="00940BC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940BC3">
        <w:rPr>
          <w:rFonts w:ascii="Antique Olive" w:eastAsia="Arial Unicode MS" w:hAnsi="Antique Olive" w:cs="Arial"/>
          <w:b/>
          <w:bCs/>
          <w:sz w:val="20"/>
          <w:szCs w:val="20"/>
        </w:rPr>
        <w:t>14 March 2016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 xml:space="preserve">Plan Filing Deadline for </w:t>
      </w:r>
      <w:r w:rsidRP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4 April </w:t>
      </w:r>
      <w:proofErr w:type="gramStart"/>
      <w:r w:rsidRP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2016 </w:t>
      </w:r>
      <w:r w:rsidR="00212CCD" w:rsidRP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 w:rsidR="00C7153E" w:rsidRPr="00940BC3">
        <w:rPr>
          <w:rFonts w:ascii="Antique Olive" w:eastAsia="Arial Unicode MS" w:hAnsi="Antique Olive" w:cs="Arial"/>
          <w:b/>
          <w:bCs/>
          <w:sz w:val="20"/>
          <w:szCs w:val="20"/>
        </w:rPr>
        <w:t>Public</w:t>
      </w:r>
      <w:proofErr w:type="gramEnd"/>
      <w:r w:rsidR="00C7153E" w:rsidRP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Hearing</w:t>
      </w:r>
    </w:p>
    <w:p w:rsidR="00277A06" w:rsidRDefault="00940BC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>21 March 2016</w:t>
      </w:r>
      <w:r w:rsidR="00247B92">
        <w:rPr>
          <w:rFonts w:ascii="Antique Olive" w:eastAsia="Arial Unicode MS" w:hAnsi="Antique Olive" w:cs="Arial"/>
          <w:bCs/>
          <w:sz w:val="20"/>
          <w:szCs w:val="20"/>
        </w:rPr>
        <w:t xml:space="preserve"> Workshop Meeting</w:t>
      </w:r>
    </w:p>
    <w:p w:rsidR="00D91887" w:rsidRDefault="00D91887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4F2C57" w:rsidRPr="00D00359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</w:pPr>
      <w:proofErr w:type="spellStart"/>
      <w:proofErr w:type="gramStart"/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1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  <w:vertAlign w:val="superscript"/>
        </w:rPr>
        <w:t>ST</w:t>
      </w:r>
      <w:proofErr w:type="spellEnd"/>
      <w:proofErr w:type="gramEnd"/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 xml:space="preserve"> PUBLIC HEARING</w:t>
      </w:r>
      <w:r w:rsidR="00A21E98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 xml:space="preserve"> 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="00EE7D44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="0050104D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E33D7B" w:rsidRPr="00940BC3" w:rsidRDefault="00D73813" w:rsidP="00D9188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sz w:val="20"/>
          <w:szCs w:val="20"/>
        </w:rPr>
        <w:t xml:space="preserve">06-018 </w:t>
      </w:r>
      <w:r w:rsidRPr="00C72183">
        <w:rPr>
          <w:rFonts w:ascii="Antique Olive" w:eastAsia="Arial Unicode MS" w:hAnsi="Antique Olive" w:cs="Arial"/>
          <w:b/>
          <w:bCs/>
          <w:sz w:val="20"/>
          <w:szCs w:val="20"/>
        </w:rPr>
        <w:t>Sweet Management LLC Site Plan</w:t>
      </w:r>
      <w:r w:rsidRPr="00940BC3">
        <w:rPr>
          <w:rFonts w:ascii="Antique Olive" w:eastAsia="Arial Unicode MS" w:hAnsi="Antique Olive" w:cs="Arial"/>
          <w:bCs/>
          <w:sz w:val="20"/>
          <w:szCs w:val="20"/>
        </w:rPr>
        <w:t xml:space="preserve">, </w:t>
      </w:r>
      <w:r w:rsidR="00940BC3" w:rsidRPr="00940BC3">
        <w:rPr>
          <w:rFonts w:ascii="Antique Olive" w:eastAsia="Arial Unicode MS" w:hAnsi="Antique Olive" w:cs="Arial"/>
          <w:bCs/>
          <w:sz w:val="20"/>
          <w:szCs w:val="20"/>
        </w:rPr>
        <w:t>Continued from January meeting</w:t>
      </w:r>
    </w:p>
    <w:p w:rsidR="00940BC3" w:rsidRPr="00940BC3" w:rsidRDefault="00940BC3" w:rsidP="00940BC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A21E9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06-046 </w:t>
      </w:r>
      <w:r w:rsidRPr="00940BC3">
        <w:rPr>
          <w:rFonts w:ascii="Antique Olive" w:eastAsia="Arial Unicode MS" w:hAnsi="Antique Olive" w:cs="Arial"/>
          <w:b/>
          <w:bCs/>
          <w:sz w:val="20"/>
          <w:szCs w:val="20"/>
        </w:rPr>
        <w:t>T</w:t>
      </w:r>
      <w:r w:rsidR="001B0D68">
        <w:rPr>
          <w:rFonts w:ascii="Antique Olive" w:eastAsia="Arial Unicode MS" w:hAnsi="Antique Olive" w:cs="Arial"/>
          <w:b/>
          <w:bCs/>
          <w:sz w:val="20"/>
          <w:szCs w:val="20"/>
        </w:rPr>
        <w:t>ropic Star, Amended Site Plan</w:t>
      </w:r>
    </w:p>
    <w:p w:rsidR="00796773" w:rsidRPr="00C72183" w:rsidRDefault="0079677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796773" w:rsidRPr="00D00359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PUBLIC MATTERS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C7153E" w:rsidRPr="001B0D68" w:rsidRDefault="001B0D68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1B0D68">
        <w:rPr>
          <w:rFonts w:ascii="Antique Olive" w:eastAsia="Arial Unicode MS" w:hAnsi="Antique Olive" w:cs="Arial"/>
          <w:b/>
          <w:bCs/>
          <w:sz w:val="20"/>
          <w:szCs w:val="20"/>
        </w:rPr>
        <w:t>10-031 L. Trahan Use Change Units #1, #</w:t>
      </w:r>
      <w:proofErr w:type="gramStart"/>
      <w:r w:rsidRPr="001B0D68">
        <w:rPr>
          <w:rFonts w:ascii="Antique Olive" w:eastAsia="Arial Unicode MS" w:hAnsi="Antique Olive" w:cs="Arial"/>
          <w:b/>
          <w:bCs/>
          <w:sz w:val="20"/>
          <w:szCs w:val="20"/>
        </w:rPr>
        <w:t>2</w:t>
      </w:r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  </w:t>
      </w:r>
      <w:proofErr w:type="spellStart"/>
      <w:r>
        <w:rPr>
          <w:rFonts w:ascii="Antique Olive" w:eastAsia="Arial Unicode MS" w:hAnsi="Antique Olive" w:cs="Arial"/>
          <w:bCs/>
          <w:sz w:val="20"/>
          <w:szCs w:val="20"/>
        </w:rPr>
        <w:t>HFD</w:t>
      </w:r>
      <w:proofErr w:type="spellEnd"/>
      <w:proofErr w:type="gramEnd"/>
      <w:r>
        <w:rPr>
          <w:rFonts w:ascii="Antique Olive" w:eastAsia="Arial Unicode MS" w:hAnsi="Antique Olive" w:cs="Arial"/>
          <w:bCs/>
          <w:sz w:val="20"/>
          <w:szCs w:val="20"/>
        </w:rPr>
        <w:t xml:space="preserve"> E Mail</w:t>
      </w:r>
    </w:p>
    <w:p w:rsidR="001B0D68" w:rsidRPr="001B0D68" w:rsidRDefault="001B0D68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</w:p>
    <w:p w:rsidR="00796773" w:rsidRPr="00D00359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OTHER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247B92" w:rsidRDefault="00247B92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>Granite Village Amended Site for driveway numbering (</w:t>
      </w:r>
      <w:proofErr w:type="spellStart"/>
      <w:r>
        <w:rPr>
          <w:rFonts w:ascii="Antique Olive" w:eastAsia="Arial Unicode MS" w:hAnsi="Antique Olive" w:cs="Arial"/>
          <w:bCs/>
          <w:sz w:val="20"/>
          <w:szCs w:val="20"/>
        </w:rPr>
        <w:t>E911</w:t>
      </w:r>
      <w:proofErr w:type="spellEnd"/>
      <w:r>
        <w:rPr>
          <w:rFonts w:ascii="Antique Olive" w:eastAsia="Arial Unicode MS" w:hAnsi="Antique Olive" w:cs="Arial"/>
          <w:bCs/>
          <w:sz w:val="20"/>
          <w:szCs w:val="20"/>
        </w:rPr>
        <w:t xml:space="preserve"> problem)</w:t>
      </w:r>
    </w:p>
    <w:p w:rsidR="00906F54" w:rsidRDefault="005B28C9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 xml:space="preserve">Board </w:t>
      </w:r>
      <w:r w:rsidR="00906F54">
        <w:rPr>
          <w:rFonts w:ascii="Antique Olive" w:eastAsia="Arial Unicode MS" w:hAnsi="Antique Olive" w:cs="Arial"/>
          <w:bCs/>
          <w:sz w:val="20"/>
          <w:szCs w:val="20"/>
        </w:rPr>
        <w:t>Vacancy</w:t>
      </w:r>
    </w:p>
    <w:p w:rsidR="005B28C9" w:rsidRDefault="00571E6D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>New Legislation</w:t>
      </w:r>
      <w:r>
        <w:rPr>
          <w:rFonts w:ascii="Antique Olive" w:eastAsia="Arial Unicode MS" w:hAnsi="Antique Olive" w:cs="Arial"/>
          <w:bCs/>
          <w:sz w:val="20"/>
          <w:szCs w:val="20"/>
        </w:rPr>
        <w:tab/>
        <w:t>Accessory Dwelling Units</w:t>
      </w:r>
    </w:p>
    <w:p w:rsidR="005B28C9" w:rsidRDefault="00571E6D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 w:rsidR="005B28C9">
        <w:rPr>
          <w:rFonts w:ascii="Antique Olive" w:eastAsia="Arial Unicode MS" w:hAnsi="Antique Olive" w:cs="Arial"/>
          <w:bCs/>
          <w:sz w:val="20"/>
          <w:szCs w:val="20"/>
        </w:rPr>
        <w:t>Signs</w:t>
      </w:r>
    </w:p>
    <w:p w:rsidR="005B28C9" w:rsidRPr="00F704D7" w:rsidRDefault="005B28C9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796773" w:rsidRPr="00D00359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BOARD BUSINESS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C05250" w:rsidRDefault="00796773" w:rsidP="00C7218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Correspondence</w:t>
      </w:r>
      <w:r w:rsidR="00906F54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 xml:space="preserve"> </w:t>
      </w:r>
    </w:p>
    <w:p w:rsidR="00C05250" w:rsidRPr="00C05250" w:rsidRDefault="00C05250" w:rsidP="00C05250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C05250">
        <w:rPr>
          <w:rFonts w:ascii="Antique Olive" w:eastAsia="Arial Unicode MS" w:hAnsi="Antique Olive" w:cs="Arial"/>
          <w:bCs/>
          <w:sz w:val="20"/>
          <w:szCs w:val="20"/>
        </w:rPr>
        <w:t xml:space="preserve">Town of Salem, </w:t>
      </w:r>
      <w:proofErr w:type="gramStart"/>
      <w:r w:rsidRPr="00C05250">
        <w:rPr>
          <w:rFonts w:ascii="Antique Olive" w:eastAsia="Arial Unicode MS" w:hAnsi="Antique Olive" w:cs="Arial"/>
          <w:bCs/>
          <w:sz w:val="20"/>
          <w:szCs w:val="20"/>
        </w:rPr>
        <w:t>NH  Verizon</w:t>
      </w:r>
      <w:proofErr w:type="gramEnd"/>
      <w:r w:rsidRPr="00C05250">
        <w:rPr>
          <w:rFonts w:ascii="Antique Olive" w:eastAsia="Arial Unicode MS" w:hAnsi="Antique Olive" w:cs="Arial"/>
          <w:bCs/>
          <w:sz w:val="20"/>
          <w:szCs w:val="20"/>
        </w:rPr>
        <w:t xml:space="preserve"> Wireless Tower Public Hearings, 2/11/16, 2/23/16, 3/10/16 for 100’ tall cell phone Tower at 152 Zion Hill Rd.</w:t>
      </w:r>
    </w:p>
    <w:p w:rsidR="00C05250" w:rsidRDefault="00D00359" w:rsidP="00C05250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C05250">
        <w:rPr>
          <w:rFonts w:ascii="Antique Olive" w:eastAsia="Arial Unicode MS" w:hAnsi="Antique Olive" w:cs="Arial"/>
          <w:bCs/>
          <w:sz w:val="20"/>
          <w:szCs w:val="20"/>
        </w:rPr>
        <w:t>Dredge &amp; Fill Application,  04-075, 54 Governor’s Island Rd., change from one dock to two (2) connected docks</w:t>
      </w:r>
    </w:p>
    <w:p w:rsidR="00D23A49" w:rsidRPr="00C05250" w:rsidRDefault="00D23A49" w:rsidP="00C05250">
      <w:pPr>
        <w:pStyle w:val="ListParagraph"/>
        <w:numPr>
          <w:ilvl w:val="0"/>
          <w:numId w:val="20"/>
        </w:num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proofErr w:type="spellStart"/>
      <w:r w:rsidRPr="00C05250">
        <w:rPr>
          <w:rFonts w:ascii="Antique Olive" w:eastAsia="Arial Unicode MS" w:hAnsi="Antique Olive" w:cs="Arial"/>
          <w:bCs/>
          <w:sz w:val="20"/>
          <w:szCs w:val="20"/>
        </w:rPr>
        <w:t>OEP</w:t>
      </w:r>
      <w:proofErr w:type="spellEnd"/>
      <w:r w:rsidRPr="00C05250">
        <w:rPr>
          <w:rFonts w:ascii="Antique Olive" w:eastAsia="Arial Unicode MS" w:hAnsi="Antique Olive" w:cs="Arial"/>
          <w:bCs/>
          <w:sz w:val="20"/>
          <w:szCs w:val="20"/>
        </w:rPr>
        <w:t xml:space="preserve"> Cancellation Notice</w:t>
      </w:r>
    </w:p>
    <w:p w:rsidR="00796773" w:rsidRPr="00D00359" w:rsidRDefault="00C72183" w:rsidP="00D9188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91887">
        <w:rPr>
          <w:rFonts w:ascii="Antique Olive" w:eastAsia="Arial Unicode MS" w:hAnsi="Antique Olive" w:cs="Arial"/>
          <w:b/>
          <w:bCs/>
          <w:color w:val="F79646" w:themeColor="accent6"/>
          <w:sz w:val="20"/>
          <w:szCs w:val="20"/>
        </w:rPr>
        <w:tab/>
      </w:r>
      <w:r w:rsidR="00796773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Member Comments</w:t>
      </w:r>
    </w:p>
    <w:p w:rsidR="00796773" w:rsidRPr="00D00359" w:rsidRDefault="00796773" w:rsidP="00D00359">
      <w:pPr>
        <w:pStyle w:val="ListParagraph"/>
        <w:spacing w:after="200"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proofErr w:type="gramStart"/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Minutes</w:t>
      </w:r>
      <w:r w:rsidR="00D00359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 xml:space="preserve">  </w:t>
      </w:r>
      <w:r w:rsidR="00D00359" w:rsidRPr="00D00359">
        <w:rPr>
          <w:rFonts w:ascii="Antique Olive" w:eastAsia="Arial Unicode MS" w:hAnsi="Antique Olive" w:cs="Arial"/>
          <w:bCs/>
          <w:sz w:val="20"/>
          <w:szCs w:val="20"/>
        </w:rPr>
        <w:t>1</w:t>
      </w:r>
      <w:proofErr w:type="gramEnd"/>
      <w:r w:rsidR="00D00359" w:rsidRPr="00D00359">
        <w:rPr>
          <w:rFonts w:ascii="Antique Olive" w:eastAsia="Arial Unicode MS" w:hAnsi="Antique Olive" w:cs="Arial"/>
          <w:bCs/>
          <w:sz w:val="20"/>
          <w:szCs w:val="20"/>
        </w:rPr>
        <w:t xml:space="preserve"> February, 2016</w:t>
      </w:r>
    </w:p>
    <w:p w:rsidR="00796773" w:rsidRPr="00D00359" w:rsidRDefault="00796773" w:rsidP="00796773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Adjourn</w:t>
      </w:r>
    </w:p>
    <w:p w:rsidR="00796773" w:rsidRPr="00D00359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</w:p>
    <w:p w:rsidR="00796773" w:rsidRPr="00D00359" w:rsidRDefault="00796773" w:rsidP="00796773">
      <w:pPr>
        <w:spacing w:after="200"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NON PUBLIC SESSION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="00D105C5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796773" w:rsidRPr="00D00359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16"/>
          <w:szCs w:val="16"/>
          <w:u w:val="single"/>
        </w:rPr>
      </w:pPr>
    </w:p>
    <w:p w:rsidR="004F2C57" w:rsidRPr="00D105C5" w:rsidRDefault="00796773" w:rsidP="00C16711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are invited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attend for their own information and benefit.  They are not required to attend.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is given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comply with </w:t>
      </w:r>
      <w:proofErr w:type="spell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NHRSA</w:t>
      </w:r>
      <w:proofErr w:type="spell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676:4.</w:t>
      </w:r>
      <w:r w:rsidR="00E33D7B"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sectPr w:rsidR="004F2C57" w:rsidRPr="00D10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2A5F6E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D91887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D91887">
      <w:rPr>
        <w:b/>
        <w:color w:val="003366"/>
        <w:sz w:val="44"/>
        <w:szCs w:val="44"/>
      </w:rPr>
      <w:t>HAMPSTEAD PLANNING BOARD</w:t>
    </w:r>
  </w:p>
  <w:p w:rsidR="004F2C57" w:rsidRPr="00D91887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D91887">
      <w:rPr>
        <w:rFonts w:ascii="Arial" w:hAnsi="Arial" w:cs="Arial"/>
        <w:color w:val="003366"/>
      </w:rPr>
      <w:t>11 Main Street, Hampstead, New Hampshire 03841-2033</w:t>
    </w:r>
  </w:p>
  <w:p w:rsidR="004F2C57" w:rsidRPr="00D91887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D91887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Pr="00D00359" w:rsidRDefault="008059A8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Cs/>
        <w:color w:val="C00000"/>
        <w:sz w:val="32"/>
        <w:szCs w:val="32"/>
      </w:rPr>
    </w:pPr>
    <w:r w:rsidRPr="00D00359">
      <w:rPr>
        <w:rFonts w:ascii="Antique Olive" w:hAnsi="Antique Olive" w:cs="Arial"/>
        <w:bCs/>
        <w:color w:val="C00000"/>
        <w:sz w:val="32"/>
        <w:szCs w:val="32"/>
      </w:rPr>
      <w:t xml:space="preserve">AGENDA for </w:t>
    </w:r>
    <w:r w:rsidR="00277A06" w:rsidRPr="00D00359">
      <w:rPr>
        <w:rFonts w:ascii="Antique Olive" w:hAnsi="Antique Olive" w:cs="Arial"/>
        <w:bCs/>
        <w:color w:val="C00000"/>
        <w:sz w:val="32"/>
        <w:szCs w:val="32"/>
      </w:rPr>
      <w:t>7 March</w:t>
    </w:r>
    <w:r w:rsidRPr="00D00359">
      <w:rPr>
        <w:rFonts w:ascii="Antique Olive" w:hAnsi="Antique Olive" w:cs="Arial"/>
        <w:bCs/>
        <w:color w:val="C00000"/>
        <w:sz w:val="32"/>
        <w:szCs w:val="3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6528"/>
    <w:multiLevelType w:val="hybridMultilevel"/>
    <w:tmpl w:val="DFD4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C3EBC"/>
    <w:multiLevelType w:val="hybridMultilevel"/>
    <w:tmpl w:val="050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14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632DF"/>
    <w:rsid w:val="0009068D"/>
    <w:rsid w:val="000C71F3"/>
    <w:rsid w:val="000E1E39"/>
    <w:rsid w:val="000F3134"/>
    <w:rsid w:val="000F3DA5"/>
    <w:rsid w:val="001307DE"/>
    <w:rsid w:val="0013108B"/>
    <w:rsid w:val="001649D1"/>
    <w:rsid w:val="0016540C"/>
    <w:rsid w:val="001873FF"/>
    <w:rsid w:val="00196CDF"/>
    <w:rsid w:val="001A5E11"/>
    <w:rsid w:val="001A742C"/>
    <w:rsid w:val="001B0D68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661A5"/>
    <w:rsid w:val="00277A06"/>
    <w:rsid w:val="002831EE"/>
    <w:rsid w:val="002A5F6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71E6D"/>
    <w:rsid w:val="0059474E"/>
    <w:rsid w:val="005B244F"/>
    <w:rsid w:val="005B28C9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21BB8"/>
    <w:rsid w:val="008351C0"/>
    <w:rsid w:val="008471FE"/>
    <w:rsid w:val="00864B96"/>
    <w:rsid w:val="008B08A2"/>
    <w:rsid w:val="008C4F86"/>
    <w:rsid w:val="00906F54"/>
    <w:rsid w:val="009103D7"/>
    <w:rsid w:val="00940BC3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05250"/>
    <w:rsid w:val="00C16711"/>
    <w:rsid w:val="00C17EDF"/>
    <w:rsid w:val="00C3179B"/>
    <w:rsid w:val="00C33E99"/>
    <w:rsid w:val="00C55D50"/>
    <w:rsid w:val="00C56F66"/>
    <w:rsid w:val="00C57B10"/>
    <w:rsid w:val="00C63DD1"/>
    <w:rsid w:val="00C7153E"/>
    <w:rsid w:val="00C72183"/>
    <w:rsid w:val="00C92039"/>
    <w:rsid w:val="00C94BC1"/>
    <w:rsid w:val="00C9792A"/>
    <w:rsid w:val="00CB0DD2"/>
    <w:rsid w:val="00CB725E"/>
    <w:rsid w:val="00CC2AA1"/>
    <w:rsid w:val="00CC5A72"/>
    <w:rsid w:val="00D00359"/>
    <w:rsid w:val="00D105C5"/>
    <w:rsid w:val="00D23A49"/>
    <w:rsid w:val="00D30204"/>
    <w:rsid w:val="00D34F6F"/>
    <w:rsid w:val="00D3713A"/>
    <w:rsid w:val="00D51E84"/>
    <w:rsid w:val="00D65542"/>
    <w:rsid w:val="00D674AB"/>
    <w:rsid w:val="00D73813"/>
    <w:rsid w:val="00D7382A"/>
    <w:rsid w:val="00D84240"/>
    <w:rsid w:val="00D91887"/>
    <w:rsid w:val="00D9221B"/>
    <w:rsid w:val="00DA5B68"/>
    <w:rsid w:val="00DD27A9"/>
    <w:rsid w:val="00DE26C1"/>
    <w:rsid w:val="00DE2926"/>
    <w:rsid w:val="00DF180F"/>
    <w:rsid w:val="00E255B2"/>
    <w:rsid w:val="00E33D7B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2372-2C55-4468-A2D0-67FE5855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2016-03-01T15:32:00Z</cp:lastPrinted>
  <dcterms:created xsi:type="dcterms:W3CDTF">2016-03-01T16:04:00Z</dcterms:created>
  <dcterms:modified xsi:type="dcterms:W3CDTF">2016-03-01T16:04:00Z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